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4279" w14:textId="5A984472" w:rsidR="00FA3D90" w:rsidRDefault="00FA3D90"/>
    <w:p w14:paraId="1E86B816" w14:textId="1440795D" w:rsidR="00B55F1A" w:rsidRPr="008B4F48" w:rsidRDefault="00E20799">
      <w:pPr>
        <w:rPr>
          <w:b/>
          <w:bCs/>
          <w:sz w:val="28"/>
          <w:szCs w:val="28"/>
          <w:u w:val="single"/>
          <w:lang w:val="es-DO"/>
        </w:rPr>
      </w:pPr>
      <w:r w:rsidRPr="008B4F48">
        <w:rPr>
          <w:b/>
          <w:bCs/>
          <w:sz w:val="28"/>
          <w:szCs w:val="28"/>
          <w:u w:val="single"/>
          <w:lang w:val="es-DO"/>
        </w:rPr>
        <w:t>OBJETIVO</w:t>
      </w:r>
    </w:p>
    <w:p w14:paraId="24AB9EE8" w14:textId="66FBF50F" w:rsidR="00B55F1A" w:rsidRDefault="00B55F1A">
      <w:pPr>
        <w:rPr>
          <w:rFonts w:ascii="Trebuchet MS" w:hAnsi="Trebuchet MS"/>
          <w:shd w:val="clear" w:color="auto" w:fill="FFFFFF"/>
          <w:lang w:val="es-DO"/>
        </w:rPr>
      </w:pPr>
    </w:p>
    <w:p w14:paraId="59968830" w14:textId="1C0D7CEA" w:rsidR="00B55F1A" w:rsidRPr="008B4F48" w:rsidRDefault="00E20799" w:rsidP="00B55F1A">
      <w:pPr>
        <w:rPr>
          <w:b/>
          <w:bCs/>
          <w:sz w:val="28"/>
          <w:szCs w:val="28"/>
          <w:u w:val="single"/>
          <w:lang w:val="es-DO"/>
        </w:rPr>
      </w:pPr>
      <w:r w:rsidRPr="008B4F48">
        <w:rPr>
          <w:b/>
          <w:bCs/>
          <w:sz w:val="28"/>
          <w:szCs w:val="28"/>
          <w:u w:val="single"/>
          <w:lang w:val="es-DO"/>
        </w:rPr>
        <w:t>ALCANCE</w:t>
      </w:r>
    </w:p>
    <w:p w14:paraId="67E8EB86" w14:textId="77777777" w:rsidR="000D7B27" w:rsidRDefault="000D7B27" w:rsidP="00B55F1A">
      <w:pPr>
        <w:rPr>
          <w:rFonts w:ascii="Trebuchet MS" w:hAnsi="Trebuchet MS"/>
          <w:shd w:val="clear" w:color="auto" w:fill="FFFFFF"/>
          <w:lang w:val="es-DO"/>
        </w:rPr>
      </w:pPr>
    </w:p>
    <w:p w14:paraId="6C3D9275" w14:textId="72A8D6AE" w:rsidR="000D7B27" w:rsidRPr="000D7B27" w:rsidRDefault="00E20799" w:rsidP="000D7B27">
      <w:pPr>
        <w:rPr>
          <w:b/>
          <w:bCs/>
          <w:sz w:val="28"/>
          <w:szCs w:val="28"/>
          <w:u w:val="single"/>
          <w:lang w:val="es-DO"/>
        </w:rPr>
      </w:pPr>
      <w:r w:rsidRPr="000D7B27">
        <w:rPr>
          <w:b/>
          <w:bCs/>
          <w:sz w:val="28"/>
          <w:szCs w:val="28"/>
          <w:u w:val="single"/>
          <w:lang w:val="es-DO"/>
        </w:rPr>
        <w:t>FECHA DE REALIZACIÓN DE LA AUDITORÍA</w:t>
      </w:r>
    </w:p>
    <w:p w14:paraId="1C0EEA6C" w14:textId="77777777" w:rsidR="000D7B27" w:rsidRPr="000D7B27" w:rsidRDefault="000D7B27" w:rsidP="000D7B27">
      <w:pPr>
        <w:pStyle w:val="Prrafodelista"/>
        <w:rPr>
          <w:rFonts w:ascii="Trebuchet MS" w:hAnsi="Trebuchet MS"/>
          <w:shd w:val="clear" w:color="auto" w:fill="FFFFFF"/>
          <w:lang w:val="es-DO"/>
        </w:rPr>
      </w:pPr>
    </w:p>
    <w:p w14:paraId="40CBBC32" w14:textId="114B9AF0" w:rsidR="00B55F1A" w:rsidRPr="00B55F1A" w:rsidRDefault="00E20799" w:rsidP="00B55F1A">
      <w:pPr>
        <w:rPr>
          <w:b/>
          <w:bCs/>
          <w:sz w:val="28"/>
          <w:szCs w:val="28"/>
          <w:u w:val="single"/>
          <w:lang w:val="es-DO"/>
        </w:rPr>
      </w:pPr>
      <w:r w:rsidRPr="00B55F1A">
        <w:rPr>
          <w:b/>
          <w:bCs/>
          <w:sz w:val="28"/>
          <w:szCs w:val="28"/>
          <w:u w:val="single"/>
          <w:lang w:val="es-DO"/>
        </w:rPr>
        <w:t>CRITERIOS DE LA AUDITORÍA</w:t>
      </w:r>
    </w:p>
    <w:p w14:paraId="3B34E8B2" w14:textId="77777777" w:rsidR="000D7B27" w:rsidRPr="000D7B27" w:rsidRDefault="000D7B27" w:rsidP="000D7B27">
      <w:pPr>
        <w:pStyle w:val="Prrafodelista"/>
        <w:rPr>
          <w:rFonts w:ascii="Trebuchet MS" w:hAnsi="Trebuchet MS"/>
          <w:shd w:val="clear" w:color="auto" w:fill="FFFFFF"/>
          <w:lang w:val="es-DO"/>
        </w:rPr>
      </w:pPr>
    </w:p>
    <w:p w14:paraId="099B1F38" w14:textId="41143BCA" w:rsidR="00623AE2" w:rsidRDefault="00E20799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RIESGOS ASOCIADOS</w:t>
      </w:r>
    </w:p>
    <w:p w14:paraId="3423EA22" w14:textId="60D9F7DC" w:rsidR="00623AE2" w:rsidRDefault="00623AE2">
      <w:pPr>
        <w:rPr>
          <w:rFonts w:ascii="Trebuchet MS" w:hAnsi="Trebuchet MS"/>
          <w:shd w:val="clear" w:color="auto" w:fill="FFFFFF"/>
          <w:lang w:val="es-DO"/>
        </w:rPr>
      </w:pPr>
    </w:p>
    <w:p w14:paraId="2506A723" w14:textId="666AD07F" w:rsidR="00623AE2" w:rsidRDefault="00E20799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METODOLOGÍA PARA LA RECOPILACIÓN Y VERIFICACIÓN DE LA INFORMACIÓN</w:t>
      </w:r>
    </w:p>
    <w:p w14:paraId="7228533E" w14:textId="5BC1DE61" w:rsidR="00623AE2" w:rsidRDefault="00623AE2">
      <w:pPr>
        <w:rPr>
          <w:rFonts w:ascii="Trebuchet MS" w:hAnsi="Trebuchet MS"/>
          <w:shd w:val="clear" w:color="auto" w:fill="FFFFFF"/>
          <w:lang w:val="es-DO"/>
        </w:rPr>
      </w:pPr>
    </w:p>
    <w:p w14:paraId="377D172A" w14:textId="62D9CD53" w:rsidR="00623AE2" w:rsidRDefault="00E20799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AUDITOR LÍDER</w:t>
      </w:r>
    </w:p>
    <w:p w14:paraId="56C1ED47" w14:textId="68B8AB89" w:rsidR="00623AE2" w:rsidRDefault="00623AE2">
      <w:pPr>
        <w:rPr>
          <w:rFonts w:ascii="Trebuchet MS" w:hAnsi="Trebuchet MS"/>
          <w:shd w:val="clear" w:color="auto" w:fill="FFFFFF"/>
          <w:lang w:val="es-DO"/>
        </w:rPr>
      </w:pPr>
    </w:p>
    <w:p w14:paraId="1193D391" w14:textId="556E3159" w:rsidR="00623AE2" w:rsidRDefault="00E20799" w:rsidP="00623AE2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AUDITORES INTERNOS</w:t>
      </w:r>
    </w:p>
    <w:p w14:paraId="7F67F992" w14:textId="52DE58DD" w:rsidR="008B4F48" w:rsidRDefault="008B4F48" w:rsidP="00623AE2">
      <w:pPr>
        <w:rPr>
          <w:b/>
          <w:bCs/>
          <w:sz w:val="28"/>
          <w:szCs w:val="28"/>
          <w:u w:val="single"/>
          <w:lang w:val="es-DO"/>
        </w:rPr>
      </w:pPr>
    </w:p>
    <w:p w14:paraId="3703F5D2" w14:textId="2DFA4378" w:rsidR="008B4F48" w:rsidRDefault="008B4F48" w:rsidP="00623AE2">
      <w:pPr>
        <w:rPr>
          <w:b/>
          <w:bCs/>
          <w:sz w:val="28"/>
          <w:szCs w:val="28"/>
          <w:u w:val="single"/>
          <w:lang w:val="es-DO"/>
        </w:rPr>
      </w:pPr>
    </w:p>
    <w:p w14:paraId="74FB25B0" w14:textId="61E1BBA2" w:rsidR="008B4F48" w:rsidRDefault="008B4F48" w:rsidP="00623AE2">
      <w:pPr>
        <w:rPr>
          <w:b/>
          <w:bCs/>
          <w:sz w:val="28"/>
          <w:szCs w:val="28"/>
          <w:u w:val="single"/>
          <w:lang w:val="es-DO"/>
        </w:rPr>
      </w:pPr>
    </w:p>
    <w:p w14:paraId="2BE828DE" w14:textId="04749F86" w:rsidR="008B4F48" w:rsidRDefault="008B4F48" w:rsidP="00623AE2">
      <w:pPr>
        <w:rPr>
          <w:b/>
          <w:bCs/>
          <w:sz w:val="28"/>
          <w:szCs w:val="28"/>
          <w:u w:val="single"/>
          <w:lang w:val="es-DO"/>
        </w:rPr>
      </w:pPr>
    </w:p>
    <w:p w14:paraId="0918871D" w14:textId="0D041631" w:rsidR="008B4F48" w:rsidRDefault="008B4F48" w:rsidP="00623AE2">
      <w:pPr>
        <w:rPr>
          <w:b/>
          <w:bCs/>
          <w:sz w:val="28"/>
          <w:szCs w:val="28"/>
          <w:u w:val="single"/>
          <w:lang w:val="es-DO"/>
        </w:rPr>
      </w:pPr>
    </w:p>
    <w:p w14:paraId="70D4012E" w14:textId="77777777" w:rsidR="008B4F48" w:rsidRDefault="008B4F48" w:rsidP="00623AE2">
      <w:pPr>
        <w:rPr>
          <w:b/>
          <w:bCs/>
          <w:sz w:val="28"/>
          <w:szCs w:val="28"/>
          <w:u w:val="single"/>
          <w:lang w:val="es-DO"/>
        </w:rPr>
      </w:pPr>
    </w:p>
    <w:p w14:paraId="6595C2D7" w14:textId="77777777" w:rsidR="00E20799" w:rsidRDefault="00E20799" w:rsidP="00B654D1">
      <w:pPr>
        <w:rPr>
          <w:b/>
          <w:bCs/>
          <w:sz w:val="28"/>
          <w:szCs w:val="28"/>
          <w:u w:val="single"/>
          <w:lang w:val="es-DO"/>
        </w:rPr>
      </w:pPr>
    </w:p>
    <w:p w14:paraId="0F999272" w14:textId="000C60B3" w:rsidR="00623AE2" w:rsidRDefault="00E20799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lastRenderedPageBreak/>
        <w:t>CRONOGRAMA DE AUDITORÍAS</w:t>
      </w:r>
    </w:p>
    <w:tbl>
      <w:tblPr>
        <w:tblStyle w:val="Tablaconcuadrcula1clara"/>
        <w:tblW w:w="0" w:type="auto"/>
        <w:tblLook w:val="06A0" w:firstRow="1" w:lastRow="0" w:firstColumn="1" w:lastColumn="0" w:noHBand="1" w:noVBand="1"/>
      </w:tblPr>
      <w:tblGrid>
        <w:gridCol w:w="1870"/>
        <w:gridCol w:w="1870"/>
        <w:gridCol w:w="1870"/>
        <w:gridCol w:w="1870"/>
        <w:gridCol w:w="1870"/>
      </w:tblGrid>
      <w:tr w:rsidR="00E20799" w14:paraId="3C4EC9C2" w14:textId="77777777" w:rsidTr="00E20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527262" w14:textId="330722CE" w:rsidR="00E20799" w:rsidRDefault="00E20799" w:rsidP="00E20799">
            <w:pPr>
              <w:jc w:val="center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FECHA</w:t>
            </w:r>
          </w:p>
        </w:tc>
        <w:tc>
          <w:tcPr>
            <w:tcW w:w="1870" w:type="dxa"/>
          </w:tcPr>
          <w:p w14:paraId="0DFB23CF" w14:textId="2629B545" w:rsidR="00E20799" w:rsidRDefault="00E20799" w:rsidP="00E2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HORA</w:t>
            </w:r>
          </w:p>
        </w:tc>
        <w:tc>
          <w:tcPr>
            <w:tcW w:w="1870" w:type="dxa"/>
          </w:tcPr>
          <w:p w14:paraId="7699845A" w14:textId="2B425AD3" w:rsidR="00E20799" w:rsidRDefault="00E20799" w:rsidP="00E2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PROCESO</w:t>
            </w:r>
          </w:p>
        </w:tc>
        <w:tc>
          <w:tcPr>
            <w:tcW w:w="1870" w:type="dxa"/>
          </w:tcPr>
          <w:p w14:paraId="7A776DD3" w14:textId="2A26DD8A" w:rsidR="00E20799" w:rsidRDefault="00E20799" w:rsidP="00E2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RESPONSABLE</w:t>
            </w:r>
          </w:p>
        </w:tc>
        <w:tc>
          <w:tcPr>
            <w:tcW w:w="1870" w:type="dxa"/>
          </w:tcPr>
          <w:p w14:paraId="52BD1EAE" w14:textId="19006135" w:rsidR="00E20799" w:rsidRDefault="00E20799" w:rsidP="00E20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AUDITOR</w:t>
            </w:r>
          </w:p>
        </w:tc>
      </w:tr>
      <w:tr w:rsidR="00E20799" w14:paraId="7EB42182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59EFB6F" w14:textId="656FBB89" w:rsidR="00E20799" w:rsidRPr="00CA05D2" w:rsidRDefault="00E20799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F2090A4" w14:textId="58AFA592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0F59A9B7" w14:textId="6521B1D2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DD0858D" w14:textId="61F3E83F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3A07BA4" w14:textId="2DD1BAB1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E20799" w14:paraId="28DC77F0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F767DBF" w14:textId="5761EFC0" w:rsidR="00E20799" w:rsidRPr="00CA05D2" w:rsidRDefault="00E20799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FC2FC99" w14:textId="4C96FC82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6616F38" w14:textId="7763D95F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2F497EC" w14:textId="15C310AF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C753E1C" w14:textId="0A7A6D62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E20799" w14:paraId="4F5C64A8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CF1FBC5" w14:textId="5D1B0767" w:rsidR="00E20799" w:rsidRPr="00CA05D2" w:rsidRDefault="00E20799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A547647" w14:textId="2E8FC8E7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54A6718" w14:textId="565C50AC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261F3BD" w14:textId="636FE2CA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2D0626A" w14:textId="6337817F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E20799" w14:paraId="0EB82471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8E6D4E" w14:textId="68D6C2F5" w:rsidR="00E20799" w:rsidRPr="00CA05D2" w:rsidRDefault="00E20799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1040EDF" w14:textId="2C4EDF3C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3BB4A11" w14:textId="6D88987D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3154BD6" w14:textId="72EC47BA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30B2C87" w14:textId="70F7F12D" w:rsidR="00E20799" w:rsidRPr="00CA05D2" w:rsidRDefault="00E20799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D3137E" w14:paraId="031636A2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5ABE05" w14:textId="54637B79" w:rsidR="00D3137E" w:rsidRPr="00CA05D2" w:rsidRDefault="00D3137E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39389DC8" w14:textId="690A8A2B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C09E4F0" w14:textId="0354D8B7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32A09884" w14:textId="75A2D867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607C4D0" w14:textId="120219C2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D3137E" w14:paraId="560A6EFC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63A9AE1" w14:textId="33941909" w:rsidR="00D3137E" w:rsidRPr="00CA05D2" w:rsidRDefault="00D3137E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11545BCC" w14:textId="4C4CA649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6C52521A" w14:textId="11142142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D249875" w14:textId="09A16E60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6FF99D0A" w14:textId="0784B85D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D3137E" w14:paraId="730BD5AB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950982E" w14:textId="557A6C55" w:rsidR="00D3137E" w:rsidRPr="00CA05D2" w:rsidRDefault="00D3137E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3EB065C" w14:textId="6730C820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A5FD59A" w14:textId="0C9C673A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9928183" w14:textId="04355221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147F4F24" w14:textId="539131EE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D3137E" w14:paraId="54B85534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810E6CD" w14:textId="32EEBDA1" w:rsidR="00D3137E" w:rsidRPr="00CA05D2" w:rsidRDefault="00D3137E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B730CAF" w14:textId="5B9309E0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7BA509D" w14:textId="49FBCA77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41B39C55" w14:textId="5627A542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281481D" w14:textId="549AEA9E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D3137E" w14:paraId="028A10F8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A98F79" w14:textId="29A04454" w:rsidR="00D3137E" w:rsidRPr="00CA05D2" w:rsidRDefault="00D3137E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09F1D7CC" w14:textId="2AEEE3A7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1DF0617D" w14:textId="6E32B8F8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9D8AA9D" w14:textId="329A8D7D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78161755" w14:textId="0BED8882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  <w:tr w:rsidR="00D3137E" w14:paraId="2BD66024" w14:textId="77777777" w:rsidTr="00E20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5B99B97" w14:textId="3D29884F" w:rsidR="00D3137E" w:rsidRPr="00CA05D2" w:rsidRDefault="00D3137E" w:rsidP="007B2B0A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3C92AAC1" w14:textId="5FD9AF5E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61AD6FBD" w14:textId="56824D3B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55A49B12" w14:textId="72E857EE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  <w:tc>
          <w:tcPr>
            <w:tcW w:w="1870" w:type="dxa"/>
          </w:tcPr>
          <w:p w14:paraId="26DDF395" w14:textId="046A0903" w:rsidR="00D3137E" w:rsidRPr="00CA05D2" w:rsidRDefault="00D3137E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  <w:lang w:val="es-DO"/>
              </w:rPr>
            </w:pPr>
          </w:p>
        </w:tc>
      </w:tr>
    </w:tbl>
    <w:p w14:paraId="406D9494" w14:textId="77777777" w:rsidR="008B4F48" w:rsidRDefault="008B4F48" w:rsidP="00155FBA">
      <w:pPr>
        <w:rPr>
          <w:b/>
          <w:bCs/>
          <w:sz w:val="28"/>
          <w:szCs w:val="28"/>
          <w:u w:val="single"/>
          <w:lang w:val="es-DO"/>
        </w:rPr>
      </w:pPr>
    </w:p>
    <w:p w14:paraId="123D6A98" w14:textId="77777777" w:rsidR="008B4F48" w:rsidRDefault="008B4F48" w:rsidP="00155FBA">
      <w:pPr>
        <w:rPr>
          <w:b/>
          <w:bCs/>
          <w:sz w:val="28"/>
          <w:szCs w:val="28"/>
          <w:u w:val="single"/>
          <w:lang w:val="es-DO"/>
        </w:rPr>
      </w:pPr>
    </w:p>
    <w:p w14:paraId="0B5A2852" w14:textId="46E9CBD4" w:rsidR="00590A7C" w:rsidRDefault="00E20799" w:rsidP="00155FBA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FORTALEZAS DE LOS PROCESOS</w:t>
      </w:r>
    </w:p>
    <w:p w14:paraId="7CB67498" w14:textId="77777777" w:rsidR="008B4F48" w:rsidRDefault="008B4F48" w:rsidP="00155FBA">
      <w:pPr>
        <w:rPr>
          <w:b/>
          <w:bCs/>
          <w:sz w:val="28"/>
          <w:szCs w:val="28"/>
          <w:u w:val="single"/>
          <w:lang w:val="es-DO"/>
        </w:rPr>
      </w:pPr>
    </w:p>
    <w:p w14:paraId="6E388642" w14:textId="77777777" w:rsidR="008B4F48" w:rsidRDefault="008B4F48" w:rsidP="00155FBA">
      <w:pPr>
        <w:rPr>
          <w:b/>
          <w:bCs/>
          <w:sz w:val="28"/>
          <w:szCs w:val="28"/>
          <w:u w:val="single"/>
          <w:lang w:val="es-DO"/>
        </w:rPr>
      </w:pPr>
    </w:p>
    <w:p w14:paraId="3FE91B2D" w14:textId="7EA3D53D" w:rsidR="008B4F48" w:rsidRDefault="008B4F48" w:rsidP="00155FBA">
      <w:pPr>
        <w:rPr>
          <w:b/>
          <w:bCs/>
          <w:sz w:val="28"/>
          <w:szCs w:val="28"/>
          <w:u w:val="single"/>
          <w:lang w:val="es-DO"/>
        </w:rPr>
        <w:sectPr w:rsidR="008B4F48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922962" w14:textId="4C767602" w:rsidR="00155FBA" w:rsidRDefault="00155FBA" w:rsidP="00155FBA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lastRenderedPageBreak/>
        <w:t>RESUMEN DE HALLAZGOS</w:t>
      </w:r>
    </w:p>
    <w:tbl>
      <w:tblPr>
        <w:tblStyle w:val="Tablaconcuadrcula1clara"/>
        <w:tblW w:w="13282" w:type="dxa"/>
        <w:tblLook w:val="06A0" w:firstRow="1" w:lastRow="0" w:firstColumn="1" w:lastColumn="0" w:noHBand="1" w:noVBand="1"/>
      </w:tblPr>
      <w:tblGrid>
        <w:gridCol w:w="3320"/>
        <w:gridCol w:w="3320"/>
        <w:gridCol w:w="3321"/>
        <w:gridCol w:w="3321"/>
      </w:tblGrid>
      <w:tr w:rsidR="00155FBA" w14:paraId="3E37D793" w14:textId="77777777" w:rsidTr="0082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Align w:val="center"/>
          </w:tcPr>
          <w:p w14:paraId="76139B84" w14:textId="629F53B0" w:rsidR="00155FBA" w:rsidRDefault="00155FBA" w:rsidP="00590A7C">
            <w:pPr>
              <w:jc w:val="center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PROCESO</w:t>
            </w:r>
          </w:p>
        </w:tc>
        <w:tc>
          <w:tcPr>
            <w:tcW w:w="3320" w:type="dxa"/>
            <w:vAlign w:val="center"/>
          </w:tcPr>
          <w:p w14:paraId="6941FEE0" w14:textId="66861241" w:rsidR="00155FBA" w:rsidRDefault="00155FBA" w:rsidP="00590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NO CONFORMIDADES</w:t>
            </w:r>
          </w:p>
        </w:tc>
        <w:tc>
          <w:tcPr>
            <w:tcW w:w="3321" w:type="dxa"/>
            <w:vAlign w:val="center"/>
          </w:tcPr>
          <w:p w14:paraId="23DBD52F" w14:textId="548B093C" w:rsidR="00155FBA" w:rsidRDefault="00155FBA" w:rsidP="00590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OBSERVACIONES</w:t>
            </w:r>
          </w:p>
        </w:tc>
        <w:tc>
          <w:tcPr>
            <w:tcW w:w="3321" w:type="dxa"/>
            <w:vAlign w:val="center"/>
          </w:tcPr>
          <w:p w14:paraId="438E1E93" w14:textId="0B0CB148" w:rsidR="00155FBA" w:rsidRDefault="00155FBA" w:rsidP="00590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OPORTUNIDADES DE MEJORA</w:t>
            </w:r>
          </w:p>
        </w:tc>
      </w:tr>
      <w:tr w:rsidR="00155FBA" w14:paraId="2CD054E6" w14:textId="77777777" w:rsidTr="0082122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Align w:val="center"/>
          </w:tcPr>
          <w:p w14:paraId="7F560B00" w14:textId="4892D845" w:rsidR="00155FBA" w:rsidRPr="007B2B0A" w:rsidRDefault="00155FBA" w:rsidP="00590A7C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3320" w:type="dxa"/>
            <w:vAlign w:val="center"/>
          </w:tcPr>
          <w:p w14:paraId="22F0EEB8" w14:textId="5407C163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1002DC18" w14:textId="04FC0991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58C230A0" w14:textId="5CB0C82B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155FBA" w14:paraId="1F3D559B" w14:textId="77777777" w:rsidTr="0082122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Align w:val="center"/>
          </w:tcPr>
          <w:p w14:paraId="4F55CF2D" w14:textId="37751C69" w:rsidR="007B2B0A" w:rsidRPr="007B2B0A" w:rsidRDefault="007B2B0A" w:rsidP="00590A7C">
            <w:pPr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0" w:type="dxa"/>
            <w:vAlign w:val="center"/>
          </w:tcPr>
          <w:p w14:paraId="29F9C019" w14:textId="5F721AA5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6D4B553F" w14:textId="6E12B9E3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7E124DBD" w14:textId="447F98B9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155FBA" w14:paraId="44964DCF" w14:textId="77777777" w:rsidTr="0082122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Align w:val="center"/>
          </w:tcPr>
          <w:p w14:paraId="0F09DE39" w14:textId="2AEF906B" w:rsidR="00155FBA" w:rsidRPr="007B2B0A" w:rsidRDefault="00155FBA" w:rsidP="00590A7C">
            <w:pPr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3320" w:type="dxa"/>
            <w:vAlign w:val="center"/>
          </w:tcPr>
          <w:p w14:paraId="089EEC0E" w14:textId="5FD935BD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53D2832A" w14:textId="1543A9E3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4DFED74C" w14:textId="22CFB446" w:rsidR="00155FBA" w:rsidRPr="007B2B0A" w:rsidRDefault="00155FB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7B2B0A" w14:paraId="018CC5ED" w14:textId="77777777" w:rsidTr="0082122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vAlign w:val="center"/>
          </w:tcPr>
          <w:p w14:paraId="20302F4E" w14:textId="51EADC4A" w:rsidR="007B2B0A" w:rsidRPr="007B2B0A" w:rsidRDefault="007B2B0A" w:rsidP="00590A7C">
            <w:pPr>
              <w:rPr>
                <w:rFonts w:ascii="Trebuchet MS" w:hAnsi="Trebuchet MS"/>
                <w:sz w:val="18"/>
                <w:szCs w:val="18"/>
                <w:lang w:val="es-DO"/>
              </w:rPr>
            </w:pPr>
            <w:r w:rsidRPr="007B2B0A">
              <w:rPr>
                <w:rFonts w:ascii="Trebuchet MS" w:hAnsi="Trebuchet MS"/>
                <w:sz w:val="18"/>
                <w:szCs w:val="18"/>
                <w:lang w:val="es-DO"/>
              </w:rPr>
              <w:t>Total</w:t>
            </w:r>
          </w:p>
        </w:tc>
        <w:tc>
          <w:tcPr>
            <w:tcW w:w="3320" w:type="dxa"/>
            <w:vAlign w:val="center"/>
          </w:tcPr>
          <w:p w14:paraId="739379E2" w14:textId="13829AF4" w:rsidR="007B2B0A" w:rsidRPr="007B2B0A" w:rsidRDefault="007B2B0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7BB7B5EE" w14:textId="4BD7090A" w:rsidR="007B2B0A" w:rsidRPr="007B2B0A" w:rsidRDefault="007B2B0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18"/>
                <w:szCs w:val="18"/>
                <w:lang w:val="es-DO"/>
              </w:rPr>
            </w:pPr>
          </w:p>
        </w:tc>
        <w:tc>
          <w:tcPr>
            <w:tcW w:w="3321" w:type="dxa"/>
            <w:vAlign w:val="center"/>
          </w:tcPr>
          <w:p w14:paraId="51CB5BC7" w14:textId="45398CB0" w:rsidR="007B2B0A" w:rsidRPr="007B2B0A" w:rsidRDefault="007B2B0A" w:rsidP="007B2B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18"/>
                <w:szCs w:val="18"/>
                <w:lang w:val="es-DO"/>
              </w:rPr>
            </w:pPr>
          </w:p>
        </w:tc>
      </w:tr>
    </w:tbl>
    <w:p w14:paraId="3330C872" w14:textId="6CC47592" w:rsidR="00155FBA" w:rsidRDefault="00155FBA" w:rsidP="00155FBA">
      <w:pPr>
        <w:rPr>
          <w:b/>
          <w:bCs/>
          <w:sz w:val="28"/>
          <w:szCs w:val="28"/>
          <w:u w:val="single"/>
          <w:lang w:val="es-DO"/>
        </w:rPr>
      </w:pPr>
    </w:p>
    <w:p w14:paraId="0FF07861" w14:textId="77777777" w:rsidR="00590A7C" w:rsidRDefault="00590A7C" w:rsidP="00155FBA">
      <w:pPr>
        <w:rPr>
          <w:b/>
          <w:bCs/>
          <w:sz w:val="28"/>
          <w:szCs w:val="28"/>
          <w:u w:val="single"/>
          <w:lang w:val="es-DO"/>
        </w:rPr>
      </w:pPr>
    </w:p>
    <w:p w14:paraId="163B210C" w14:textId="50F945C9" w:rsidR="004E6468" w:rsidRDefault="004E6468" w:rsidP="00155FBA">
      <w:pPr>
        <w:rPr>
          <w:b/>
          <w:bCs/>
          <w:sz w:val="28"/>
          <w:szCs w:val="28"/>
          <w:u w:val="single"/>
          <w:lang w:val="es-DO"/>
        </w:rPr>
      </w:pPr>
    </w:p>
    <w:p w14:paraId="05F71B3F" w14:textId="73DCF096" w:rsidR="00164D5A" w:rsidRDefault="00164D5A" w:rsidP="00155FBA">
      <w:pPr>
        <w:rPr>
          <w:b/>
          <w:bCs/>
          <w:sz w:val="28"/>
          <w:szCs w:val="28"/>
          <w:u w:val="single"/>
          <w:lang w:val="es-DO"/>
        </w:rPr>
      </w:pPr>
    </w:p>
    <w:p w14:paraId="7E06AD3D" w14:textId="6130FC03" w:rsidR="00164D5A" w:rsidRDefault="00164D5A" w:rsidP="00155FBA">
      <w:pPr>
        <w:rPr>
          <w:b/>
          <w:bCs/>
          <w:sz w:val="28"/>
          <w:szCs w:val="28"/>
          <w:u w:val="single"/>
          <w:lang w:val="es-DO"/>
        </w:rPr>
      </w:pPr>
    </w:p>
    <w:p w14:paraId="2C72A636" w14:textId="147F3FB6" w:rsidR="004E6468" w:rsidRDefault="004E6468" w:rsidP="004E6468">
      <w:pPr>
        <w:rPr>
          <w:b/>
          <w:bCs/>
          <w:sz w:val="28"/>
          <w:szCs w:val="28"/>
          <w:u w:val="single"/>
          <w:lang w:val="es-DO"/>
        </w:rPr>
        <w:sectPr w:rsidR="004E6468" w:rsidSect="00590A7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C0FA18F" w14:textId="7E0D827E" w:rsidR="00155FBA" w:rsidRPr="00155FBA" w:rsidRDefault="00155FBA" w:rsidP="00E20799">
      <w:pPr>
        <w:rPr>
          <w:rFonts w:ascii="Arial" w:hAnsi="Arial" w:cs="Arial"/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lastRenderedPageBreak/>
        <w:t xml:space="preserve">HALLAZGOS DE AUDITORIA </w:t>
      </w:r>
      <w:r w:rsidR="0070081C">
        <w:rPr>
          <w:b/>
          <w:bCs/>
          <w:sz w:val="28"/>
          <w:szCs w:val="28"/>
          <w:u w:val="single"/>
          <w:lang w:val="es-DO"/>
        </w:rPr>
        <w:t xml:space="preserve">- </w:t>
      </w:r>
      <w:r>
        <w:rPr>
          <w:b/>
          <w:bCs/>
          <w:sz w:val="28"/>
          <w:szCs w:val="28"/>
          <w:u w:val="single"/>
          <w:lang w:val="es-DO"/>
        </w:rPr>
        <w:t>NO CONFORMIDADES</w:t>
      </w:r>
    </w:p>
    <w:tbl>
      <w:tblPr>
        <w:tblStyle w:val="Tablaconcuadrcula1clara"/>
        <w:tblW w:w="13045" w:type="dxa"/>
        <w:tblLook w:val="06A0" w:firstRow="1" w:lastRow="0" w:firstColumn="1" w:lastColumn="0" w:noHBand="1" w:noVBand="1"/>
      </w:tblPr>
      <w:tblGrid>
        <w:gridCol w:w="1475"/>
        <w:gridCol w:w="5630"/>
        <w:gridCol w:w="1710"/>
        <w:gridCol w:w="1891"/>
        <w:gridCol w:w="2339"/>
      </w:tblGrid>
      <w:tr w:rsidR="00FA3D90" w14:paraId="46C2D36B" w14:textId="71DABD72" w:rsidTr="00EA4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1F0FF87E" w14:textId="44A1C365" w:rsidR="00FA3D90" w:rsidRPr="00155FBA" w:rsidRDefault="00FA3D90" w:rsidP="00155FBA">
            <w:pPr>
              <w:jc w:val="center"/>
              <w:rPr>
                <w:rFonts w:ascii="Trebuchet MS" w:hAnsi="Trebuchet MS"/>
                <w:shd w:val="clear" w:color="auto" w:fill="FFFFFF"/>
                <w:lang w:val="es-DO"/>
              </w:rPr>
            </w:pPr>
            <w:r w:rsidRPr="00155FBA">
              <w:rPr>
                <w:rFonts w:ascii="Trebuchet MS" w:hAnsi="Trebuchet MS"/>
                <w:shd w:val="clear" w:color="auto" w:fill="FFFFFF"/>
                <w:lang w:val="es-DO"/>
              </w:rPr>
              <w:t>REQUISITO</w:t>
            </w:r>
          </w:p>
        </w:tc>
        <w:tc>
          <w:tcPr>
            <w:tcW w:w="5630" w:type="dxa"/>
          </w:tcPr>
          <w:p w14:paraId="42BCCCDE" w14:textId="00F8264E" w:rsidR="00FA3D90" w:rsidRPr="00155FBA" w:rsidRDefault="00FA3D90" w:rsidP="00155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DESCRIPCION</w:t>
            </w:r>
          </w:p>
        </w:tc>
        <w:tc>
          <w:tcPr>
            <w:tcW w:w="1710" w:type="dxa"/>
          </w:tcPr>
          <w:p w14:paraId="600C4B58" w14:textId="1E378193" w:rsidR="00FA3D90" w:rsidRPr="00155FBA" w:rsidRDefault="00FA3D90" w:rsidP="00155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PROCESO</w:t>
            </w:r>
          </w:p>
        </w:tc>
        <w:tc>
          <w:tcPr>
            <w:tcW w:w="1891" w:type="dxa"/>
          </w:tcPr>
          <w:p w14:paraId="52B361FC" w14:textId="733902F9" w:rsidR="00FA3D90" w:rsidRPr="00155FBA" w:rsidRDefault="00FA3D90" w:rsidP="00155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TIPO</w:t>
            </w:r>
          </w:p>
        </w:tc>
        <w:tc>
          <w:tcPr>
            <w:tcW w:w="2339" w:type="dxa"/>
          </w:tcPr>
          <w:p w14:paraId="6FA2B878" w14:textId="24F727E9" w:rsidR="00FA3D90" w:rsidRDefault="00FA3D90" w:rsidP="00FA3D90">
            <w:pPr>
              <w:ind w:right="-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ACCION CORRECTIVA LEVANTADA</w:t>
            </w:r>
          </w:p>
        </w:tc>
      </w:tr>
      <w:tr w:rsidR="00FA3D90" w14:paraId="3D44885C" w14:textId="508BCFC0" w:rsidTr="008B4F4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3B3585AA" w14:textId="4AADD490" w:rsidR="00FA3D90" w:rsidRPr="007B2B0A" w:rsidRDefault="00FA3D90" w:rsidP="00EA41B7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5630" w:type="dxa"/>
          </w:tcPr>
          <w:p w14:paraId="0F55A3C7" w14:textId="7E241E5D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710" w:type="dxa"/>
          </w:tcPr>
          <w:p w14:paraId="6378B4AD" w14:textId="47D2D437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891" w:type="dxa"/>
          </w:tcPr>
          <w:p w14:paraId="28B83135" w14:textId="7241226E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339" w:type="dxa"/>
          </w:tcPr>
          <w:p w14:paraId="1EADD1D8" w14:textId="70BBDE04" w:rsidR="00FA3D90" w:rsidRPr="00FA3D90" w:rsidRDefault="00FA3D90" w:rsidP="00DE1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  <w:lang w:val="es-DO"/>
              </w:rPr>
            </w:pPr>
          </w:p>
        </w:tc>
      </w:tr>
      <w:tr w:rsidR="00FA3D90" w14:paraId="09FB80E0" w14:textId="0D57FDD3" w:rsidTr="00EA41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092FFD8D" w14:textId="1C84F9AF" w:rsidR="00EA41B7" w:rsidRPr="007B2B0A" w:rsidRDefault="00EA41B7" w:rsidP="00EA41B7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5630" w:type="dxa"/>
          </w:tcPr>
          <w:p w14:paraId="111ED2AE" w14:textId="3BE7E285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710" w:type="dxa"/>
          </w:tcPr>
          <w:p w14:paraId="6685297C" w14:textId="179D1DB1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891" w:type="dxa"/>
          </w:tcPr>
          <w:p w14:paraId="1D9576CE" w14:textId="38D67D99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339" w:type="dxa"/>
          </w:tcPr>
          <w:p w14:paraId="03B13D88" w14:textId="09C07F0B" w:rsidR="00FA3D90" w:rsidRDefault="00FA3D90" w:rsidP="00DE1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</w:tr>
      <w:tr w:rsidR="00FA3D90" w14:paraId="039A9E5D" w14:textId="41922E86" w:rsidTr="008B4F48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7C82E1F2" w14:textId="4CB66E76" w:rsidR="00FA3D90" w:rsidRPr="00881C8C" w:rsidRDefault="00FA3D90" w:rsidP="00EA41B7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5630" w:type="dxa"/>
          </w:tcPr>
          <w:p w14:paraId="44230E27" w14:textId="1092042A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710" w:type="dxa"/>
          </w:tcPr>
          <w:p w14:paraId="0FE2D725" w14:textId="5A913B05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891" w:type="dxa"/>
          </w:tcPr>
          <w:p w14:paraId="0C646C47" w14:textId="78CFE500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339" w:type="dxa"/>
          </w:tcPr>
          <w:p w14:paraId="200F934A" w14:textId="0188D13E" w:rsidR="00FA3D90" w:rsidRDefault="00FA3D90" w:rsidP="00DE1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</w:tr>
      <w:tr w:rsidR="00FA3D90" w14:paraId="68457163" w14:textId="109231BD" w:rsidTr="00EA41B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108BC228" w14:textId="434367CD" w:rsidR="00FA3D90" w:rsidRPr="007B2B0A" w:rsidRDefault="00FA3D90" w:rsidP="00EA41B7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5630" w:type="dxa"/>
          </w:tcPr>
          <w:p w14:paraId="5CA43585" w14:textId="0521AA3A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710" w:type="dxa"/>
          </w:tcPr>
          <w:p w14:paraId="22A629FA" w14:textId="04567DB8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891" w:type="dxa"/>
          </w:tcPr>
          <w:p w14:paraId="5BA51C8F" w14:textId="7C5FDAB6" w:rsidR="00FA3D90" w:rsidRPr="007B2B0A" w:rsidRDefault="00FA3D90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339" w:type="dxa"/>
          </w:tcPr>
          <w:p w14:paraId="538AC772" w14:textId="0DB88F58" w:rsidR="00FA3D90" w:rsidRDefault="00FA3D90" w:rsidP="00DE11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</w:tr>
    </w:tbl>
    <w:p w14:paraId="18BF0979" w14:textId="77777777" w:rsidR="008B4F48" w:rsidRDefault="008B4F48" w:rsidP="0070081C">
      <w:pPr>
        <w:rPr>
          <w:b/>
          <w:bCs/>
          <w:sz w:val="28"/>
          <w:szCs w:val="28"/>
          <w:u w:val="single"/>
          <w:lang w:val="es-DO"/>
        </w:rPr>
      </w:pPr>
    </w:p>
    <w:p w14:paraId="1D74FD97" w14:textId="3B647A92" w:rsidR="0070081C" w:rsidRPr="00155FBA" w:rsidRDefault="0070081C" w:rsidP="0070081C">
      <w:pPr>
        <w:rPr>
          <w:rFonts w:ascii="Arial" w:hAnsi="Arial" w:cs="Arial"/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 xml:space="preserve">HALLAZGOS DE AUDITORIA </w:t>
      </w:r>
      <w:r w:rsidR="00E1041C">
        <w:rPr>
          <w:b/>
          <w:bCs/>
          <w:sz w:val="28"/>
          <w:szCs w:val="28"/>
          <w:u w:val="single"/>
          <w:lang w:val="es-DO"/>
        </w:rPr>
        <w:t>–</w:t>
      </w:r>
      <w:r>
        <w:rPr>
          <w:b/>
          <w:bCs/>
          <w:sz w:val="28"/>
          <w:szCs w:val="28"/>
          <w:u w:val="single"/>
          <w:lang w:val="es-DO"/>
        </w:rPr>
        <w:t xml:space="preserve"> </w:t>
      </w:r>
      <w:r w:rsidR="00E1041C">
        <w:rPr>
          <w:b/>
          <w:bCs/>
          <w:sz w:val="28"/>
          <w:szCs w:val="28"/>
          <w:u w:val="single"/>
          <w:lang w:val="es-DO"/>
        </w:rPr>
        <w:t>OBSERVACIONES Y OPORTUNIDADES DE MEJORA</w:t>
      </w:r>
    </w:p>
    <w:tbl>
      <w:tblPr>
        <w:tblStyle w:val="Tablaconcuadrcula1clara"/>
        <w:tblW w:w="12978" w:type="dxa"/>
        <w:tblLook w:val="06A0" w:firstRow="1" w:lastRow="0" w:firstColumn="1" w:lastColumn="0" w:noHBand="1" w:noVBand="1"/>
      </w:tblPr>
      <w:tblGrid>
        <w:gridCol w:w="1785"/>
        <w:gridCol w:w="7210"/>
        <w:gridCol w:w="1530"/>
        <w:gridCol w:w="2453"/>
      </w:tblGrid>
      <w:tr w:rsidR="00FA3D90" w14:paraId="2134F7F6" w14:textId="350F22D5" w:rsidTr="00FA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7C4E1209" w14:textId="0847C392" w:rsidR="00FA3D90" w:rsidRPr="00155FBA" w:rsidRDefault="00FA3D90" w:rsidP="00FA3D90">
            <w:pPr>
              <w:jc w:val="center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TIPO</w:t>
            </w:r>
          </w:p>
        </w:tc>
        <w:tc>
          <w:tcPr>
            <w:tcW w:w="7210" w:type="dxa"/>
          </w:tcPr>
          <w:p w14:paraId="5A16E0EC" w14:textId="77777777" w:rsidR="00FA3D90" w:rsidRPr="00155FBA" w:rsidRDefault="00FA3D90" w:rsidP="00FA3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DESCRIPCION</w:t>
            </w:r>
          </w:p>
        </w:tc>
        <w:tc>
          <w:tcPr>
            <w:tcW w:w="1530" w:type="dxa"/>
          </w:tcPr>
          <w:p w14:paraId="3ABFAF1A" w14:textId="77777777" w:rsidR="00FA3D90" w:rsidRPr="00155FBA" w:rsidRDefault="00FA3D90" w:rsidP="00FA3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PROCESO</w:t>
            </w:r>
          </w:p>
        </w:tc>
        <w:tc>
          <w:tcPr>
            <w:tcW w:w="2453" w:type="dxa"/>
          </w:tcPr>
          <w:p w14:paraId="20B81B53" w14:textId="75519EB3" w:rsidR="00FA3D90" w:rsidRDefault="00FA3D90" w:rsidP="00FA3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hd w:val="clear" w:color="auto" w:fill="FFFFFF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ACCION CORRECTIVA LEVANTADA</w:t>
            </w:r>
          </w:p>
        </w:tc>
      </w:tr>
      <w:tr w:rsidR="00FA3D90" w14:paraId="31281352" w14:textId="51FCFFBD" w:rsidTr="00FA3D9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08196925" w14:textId="20A0B3AB" w:rsidR="00E44EA6" w:rsidRPr="00FA3D90" w:rsidRDefault="00E44EA6" w:rsidP="00E44EA6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7210" w:type="dxa"/>
          </w:tcPr>
          <w:p w14:paraId="51E35C93" w14:textId="391E6A7D" w:rsidR="00FA3D90" w:rsidRPr="00FA3D90" w:rsidRDefault="00FA3D90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530" w:type="dxa"/>
          </w:tcPr>
          <w:p w14:paraId="1A634CB8" w14:textId="59309DB1" w:rsidR="00FA3D90" w:rsidRPr="00FA3D90" w:rsidRDefault="00FA3D90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453" w:type="dxa"/>
          </w:tcPr>
          <w:p w14:paraId="71EBE586" w14:textId="778C3741" w:rsidR="00FA3D90" w:rsidRPr="0070081C" w:rsidRDefault="00FA3D90" w:rsidP="00FA3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lang w:val="es-DO"/>
              </w:rPr>
            </w:pPr>
          </w:p>
        </w:tc>
      </w:tr>
      <w:tr w:rsidR="00FA3D90" w14:paraId="35BF99C5" w14:textId="01D14D27" w:rsidTr="00FA3D9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6979FC8A" w14:textId="49F30CF4" w:rsidR="00FA3D90" w:rsidRPr="00FA3D90" w:rsidRDefault="00FA3D90" w:rsidP="00E44EA6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7210" w:type="dxa"/>
          </w:tcPr>
          <w:p w14:paraId="07DA2C7A" w14:textId="5F18B8EA" w:rsidR="00E44EA6" w:rsidRPr="00FA3D90" w:rsidRDefault="00E44EA6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530" w:type="dxa"/>
          </w:tcPr>
          <w:p w14:paraId="57E8FED7" w14:textId="0924202D" w:rsidR="00FA3D90" w:rsidRPr="00FA3D90" w:rsidRDefault="00FA3D90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453" w:type="dxa"/>
          </w:tcPr>
          <w:p w14:paraId="5589943A" w14:textId="5EE8196C" w:rsidR="00FA3D90" w:rsidRPr="0070081C" w:rsidRDefault="00FA3D90" w:rsidP="00FA3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lang w:val="es-DO"/>
              </w:rPr>
            </w:pPr>
          </w:p>
        </w:tc>
      </w:tr>
      <w:tr w:rsidR="00FA3D90" w14:paraId="1645F3EA" w14:textId="1A0864B8" w:rsidTr="00FA3D9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27AE5A6" w14:textId="6C620F8A" w:rsidR="00FA3D90" w:rsidRPr="00FA3D90" w:rsidRDefault="00FA3D90" w:rsidP="00E44EA6">
            <w:pPr>
              <w:jc w:val="center"/>
              <w:rPr>
                <w:rFonts w:ascii="Trebuchet MS" w:hAnsi="Trebuchet MS" w:cs="Arial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7210" w:type="dxa"/>
          </w:tcPr>
          <w:p w14:paraId="0FC8C4EF" w14:textId="5FE5EEA0" w:rsidR="00E44EA6" w:rsidRPr="00FA3D90" w:rsidRDefault="00E44EA6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530" w:type="dxa"/>
          </w:tcPr>
          <w:p w14:paraId="2437BE12" w14:textId="45626FA6" w:rsidR="00FA3D90" w:rsidRPr="00FA3D90" w:rsidRDefault="00FA3D90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453" w:type="dxa"/>
          </w:tcPr>
          <w:p w14:paraId="4F0CA3AF" w14:textId="0C44C5BC" w:rsidR="00FA3D90" w:rsidRPr="0070081C" w:rsidRDefault="00FA3D90" w:rsidP="00FA3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lang w:val="es-DO"/>
              </w:rPr>
            </w:pPr>
          </w:p>
        </w:tc>
      </w:tr>
      <w:tr w:rsidR="00FA3D90" w14:paraId="24E2F2C8" w14:textId="32F05D4C" w:rsidTr="00FA3D9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139911CE" w14:textId="6F72AC7E" w:rsidR="00FA3D90" w:rsidRPr="00FA3D90" w:rsidRDefault="00FA3D90" w:rsidP="00E44EA6">
            <w:pPr>
              <w:jc w:val="center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7210" w:type="dxa"/>
          </w:tcPr>
          <w:p w14:paraId="724CC348" w14:textId="096B2B8E" w:rsidR="00FA3D90" w:rsidRPr="00FA3D90" w:rsidRDefault="00FA3D90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530" w:type="dxa"/>
          </w:tcPr>
          <w:p w14:paraId="05EC8AE2" w14:textId="22ED6C94" w:rsidR="00FA3D90" w:rsidRPr="00FA3D90" w:rsidRDefault="00FA3D90" w:rsidP="00E44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453" w:type="dxa"/>
          </w:tcPr>
          <w:p w14:paraId="4A37F597" w14:textId="08FB11FB" w:rsidR="00FA3D90" w:rsidRPr="0070081C" w:rsidRDefault="00FA3D90" w:rsidP="00FA3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lang w:val="es-DO"/>
              </w:rPr>
            </w:pPr>
          </w:p>
        </w:tc>
      </w:tr>
      <w:tr w:rsidR="00EA41B7" w14:paraId="7303D35D" w14:textId="10C6CFD8" w:rsidTr="00FA3D9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</w:tcPr>
          <w:p w14:paraId="34160806" w14:textId="78789DCF" w:rsidR="00EA41B7" w:rsidRPr="00FA3D90" w:rsidRDefault="00EA41B7" w:rsidP="00EA41B7">
            <w:pPr>
              <w:jc w:val="center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7210" w:type="dxa"/>
          </w:tcPr>
          <w:p w14:paraId="4C3E9F07" w14:textId="395A65A7" w:rsidR="0057260B" w:rsidRPr="00FA3D90" w:rsidRDefault="0057260B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1530" w:type="dxa"/>
          </w:tcPr>
          <w:p w14:paraId="1967A903" w14:textId="409392EE" w:rsidR="00EA41B7" w:rsidRPr="00FA3D90" w:rsidRDefault="00EA41B7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18"/>
                <w:szCs w:val="18"/>
                <w:lang w:val="es-DO"/>
              </w:rPr>
            </w:pPr>
          </w:p>
        </w:tc>
        <w:tc>
          <w:tcPr>
            <w:tcW w:w="2453" w:type="dxa"/>
          </w:tcPr>
          <w:p w14:paraId="362055F4" w14:textId="41B46500" w:rsidR="00EA41B7" w:rsidRPr="0070081C" w:rsidRDefault="00EA41B7" w:rsidP="00EA4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sz w:val="20"/>
                <w:szCs w:val="20"/>
                <w:lang w:val="es-DO"/>
              </w:rPr>
            </w:pPr>
          </w:p>
        </w:tc>
      </w:tr>
    </w:tbl>
    <w:p w14:paraId="248C3E46" w14:textId="333DD39B" w:rsidR="00E20799" w:rsidRDefault="00E20799">
      <w:pPr>
        <w:rPr>
          <w:b/>
          <w:bCs/>
          <w:sz w:val="28"/>
          <w:szCs w:val="28"/>
          <w:u w:val="single"/>
          <w:lang w:val="es-DO"/>
        </w:rPr>
      </w:pPr>
    </w:p>
    <w:p w14:paraId="738C164C" w14:textId="08ADC5C1" w:rsidR="00F57D53" w:rsidRDefault="00F57D53" w:rsidP="00E1041C">
      <w:pPr>
        <w:rPr>
          <w:b/>
          <w:bCs/>
          <w:sz w:val="28"/>
          <w:szCs w:val="28"/>
          <w:u w:val="single"/>
          <w:lang w:val="es-DO"/>
        </w:rPr>
      </w:pPr>
    </w:p>
    <w:p w14:paraId="0D882979" w14:textId="3BABCED0" w:rsidR="008B4F48" w:rsidRDefault="008B4F48" w:rsidP="00E1041C">
      <w:pPr>
        <w:rPr>
          <w:b/>
          <w:bCs/>
          <w:sz w:val="28"/>
          <w:szCs w:val="28"/>
          <w:u w:val="single"/>
          <w:lang w:val="es-DO"/>
        </w:rPr>
      </w:pPr>
    </w:p>
    <w:p w14:paraId="4929E2D2" w14:textId="66EF6349" w:rsidR="008B4F48" w:rsidRDefault="008B4F48" w:rsidP="00E1041C">
      <w:pPr>
        <w:rPr>
          <w:b/>
          <w:bCs/>
          <w:sz w:val="28"/>
          <w:szCs w:val="28"/>
          <w:u w:val="single"/>
          <w:lang w:val="es-DO"/>
        </w:rPr>
      </w:pPr>
    </w:p>
    <w:p w14:paraId="08C0CEED" w14:textId="77777777" w:rsidR="008B4F48" w:rsidRDefault="008B4F48" w:rsidP="00E1041C">
      <w:pPr>
        <w:rPr>
          <w:b/>
          <w:bCs/>
          <w:sz w:val="28"/>
          <w:szCs w:val="28"/>
          <w:u w:val="single"/>
          <w:lang w:val="es-DO"/>
        </w:rPr>
      </w:pPr>
    </w:p>
    <w:p w14:paraId="4E5195CA" w14:textId="5EF1CC0A" w:rsidR="00E1041C" w:rsidRPr="00155FBA" w:rsidRDefault="00E1041C" w:rsidP="00E1041C">
      <w:pPr>
        <w:rPr>
          <w:rFonts w:ascii="Arial" w:hAnsi="Arial" w:cs="Arial"/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lastRenderedPageBreak/>
        <w:t>ACCIONES CORRECTIVAS LEVANTADAS</w:t>
      </w:r>
    </w:p>
    <w:tbl>
      <w:tblPr>
        <w:tblStyle w:val="Tablaconcuadrcula1clara"/>
        <w:tblW w:w="13235" w:type="dxa"/>
        <w:tblLook w:val="04A0" w:firstRow="1" w:lastRow="0" w:firstColumn="1" w:lastColumn="0" w:noHBand="0" w:noVBand="1"/>
      </w:tblPr>
      <w:tblGrid>
        <w:gridCol w:w="1142"/>
        <w:gridCol w:w="1519"/>
        <w:gridCol w:w="3994"/>
        <w:gridCol w:w="2250"/>
        <w:gridCol w:w="1620"/>
        <w:gridCol w:w="1620"/>
        <w:gridCol w:w="1090"/>
      </w:tblGrid>
      <w:tr w:rsidR="00CF3CBB" w14:paraId="6DCABD5B" w14:textId="77777777" w:rsidTr="00CF3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56B28447" w14:textId="3EE29AF6" w:rsidR="008F71DD" w:rsidRDefault="008F71DD" w:rsidP="00FB78E2">
            <w:pPr>
              <w:jc w:val="center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AC</w:t>
            </w:r>
          </w:p>
        </w:tc>
        <w:tc>
          <w:tcPr>
            <w:tcW w:w="1519" w:type="dxa"/>
          </w:tcPr>
          <w:p w14:paraId="19896FD6" w14:textId="5D1A76CC" w:rsidR="008F71DD" w:rsidRDefault="008F71DD" w:rsidP="00F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TIPO</w:t>
            </w:r>
          </w:p>
        </w:tc>
        <w:tc>
          <w:tcPr>
            <w:tcW w:w="3994" w:type="dxa"/>
          </w:tcPr>
          <w:p w14:paraId="489428A1" w14:textId="154B575E" w:rsidR="008F71DD" w:rsidRDefault="008F71DD" w:rsidP="00F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ACTIVIDAD</w:t>
            </w:r>
          </w:p>
        </w:tc>
        <w:tc>
          <w:tcPr>
            <w:tcW w:w="2250" w:type="dxa"/>
          </w:tcPr>
          <w:p w14:paraId="76E771B1" w14:textId="3DEF8AC0" w:rsidR="008F71DD" w:rsidRDefault="008F71DD" w:rsidP="00F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ENTREGABLE</w:t>
            </w:r>
          </w:p>
        </w:tc>
        <w:tc>
          <w:tcPr>
            <w:tcW w:w="1620" w:type="dxa"/>
          </w:tcPr>
          <w:p w14:paraId="28017EE6" w14:textId="4B1776EE" w:rsidR="008F71DD" w:rsidRDefault="008F71DD" w:rsidP="00F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FECHA</w:t>
            </w:r>
          </w:p>
        </w:tc>
        <w:tc>
          <w:tcPr>
            <w:tcW w:w="1620" w:type="dxa"/>
          </w:tcPr>
          <w:p w14:paraId="5C6E1119" w14:textId="6E123DCF" w:rsidR="008F71DD" w:rsidRDefault="008F71DD" w:rsidP="00F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RESPONS.</w:t>
            </w:r>
          </w:p>
        </w:tc>
        <w:tc>
          <w:tcPr>
            <w:tcW w:w="1090" w:type="dxa"/>
          </w:tcPr>
          <w:p w14:paraId="0592DA3B" w14:textId="1CDB3882" w:rsidR="008F71DD" w:rsidRDefault="008F71DD" w:rsidP="00FB78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u w:val="single"/>
                <w:lang w:val="es-DO"/>
              </w:rPr>
            </w:pPr>
            <w:r>
              <w:rPr>
                <w:rFonts w:ascii="Trebuchet MS" w:hAnsi="Trebuchet MS"/>
                <w:shd w:val="clear" w:color="auto" w:fill="FFFFFF"/>
                <w:lang w:val="es-DO"/>
              </w:rPr>
              <w:t>STATUS</w:t>
            </w:r>
          </w:p>
        </w:tc>
      </w:tr>
      <w:tr w:rsidR="00CF3CBB" w14:paraId="001E8DC0" w14:textId="77777777" w:rsidTr="00CF3C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15CF478B" w14:textId="09B2AB04" w:rsidR="008F71DD" w:rsidRPr="007968CD" w:rsidRDefault="008F71DD" w:rsidP="007968CD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1519" w:type="dxa"/>
          </w:tcPr>
          <w:p w14:paraId="4BF86029" w14:textId="4A2F0A80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994" w:type="dxa"/>
          </w:tcPr>
          <w:p w14:paraId="128DD55F" w14:textId="5461AF09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2250" w:type="dxa"/>
          </w:tcPr>
          <w:p w14:paraId="663F5422" w14:textId="012DC816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268B8627" w14:textId="02152B61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51A64BED" w14:textId="59B14E49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090" w:type="dxa"/>
          </w:tcPr>
          <w:p w14:paraId="73BBA10E" w14:textId="640CCA14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CF3CBB" w14:paraId="2760EA46" w14:textId="77777777" w:rsidTr="00CF3CB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2F30B560" w14:textId="05413F34" w:rsidR="008F71DD" w:rsidRPr="007968CD" w:rsidRDefault="008F71DD" w:rsidP="007968CD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1519" w:type="dxa"/>
          </w:tcPr>
          <w:p w14:paraId="7AAAE74F" w14:textId="26577C1E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994" w:type="dxa"/>
          </w:tcPr>
          <w:p w14:paraId="0978BC36" w14:textId="1FE95F5B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2250" w:type="dxa"/>
          </w:tcPr>
          <w:p w14:paraId="77D9167E" w14:textId="6671341E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5E40C66C" w14:textId="71C3250C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760917BD" w14:textId="7EE6A7DF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090" w:type="dxa"/>
          </w:tcPr>
          <w:p w14:paraId="55E0AD30" w14:textId="4284E233" w:rsidR="00CF3CBB" w:rsidRPr="007968CD" w:rsidRDefault="00CF3CBB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CF3CBB" w14:paraId="054D0CE8" w14:textId="77777777" w:rsidTr="00CF3CB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4C083F1E" w14:textId="47C1F30C" w:rsidR="008F71DD" w:rsidRPr="007968CD" w:rsidRDefault="008F71DD" w:rsidP="007968CD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1519" w:type="dxa"/>
          </w:tcPr>
          <w:p w14:paraId="736A4ADF" w14:textId="33225920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994" w:type="dxa"/>
          </w:tcPr>
          <w:p w14:paraId="4FC73935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2250" w:type="dxa"/>
          </w:tcPr>
          <w:p w14:paraId="28EA8B2F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48EA5740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61220F89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090" w:type="dxa"/>
          </w:tcPr>
          <w:p w14:paraId="72BADA13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CF3CBB" w14:paraId="0AD2465E" w14:textId="77777777" w:rsidTr="00CF3CB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77F4D973" w14:textId="6F9A1C21" w:rsidR="008F71DD" w:rsidRPr="007968CD" w:rsidRDefault="008F71DD" w:rsidP="007968CD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1519" w:type="dxa"/>
          </w:tcPr>
          <w:p w14:paraId="07470153" w14:textId="7695E5B4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994" w:type="dxa"/>
          </w:tcPr>
          <w:p w14:paraId="4A0A7A09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2250" w:type="dxa"/>
          </w:tcPr>
          <w:p w14:paraId="0EF87D8B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6DF501E7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6B56F4E6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090" w:type="dxa"/>
          </w:tcPr>
          <w:p w14:paraId="01FE10AC" w14:textId="77777777" w:rsidR="008F71DD" w:rsidRPr="007968CD" w:rsidRDefault="008F71DD" w:rsidP="00796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  <w:tr w:rsidR="00CF3CBB" w14:paraId="69274025" w14:textId="77777777" w:rsidTr="00CF3CBB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3FE23A40" w14:textId="623D3076" w:rsidR="00CF3CBB" w:rsidRPr="007968CD" w:rsidRDefault="00CF3CBB" w:rsidP="00CF3CBB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  <w:lang w:val="es-DO"/>
              </w:rPr>
            </w:pPr>
          </w:p>
        </w:tc>
        <w:tc>
          <w:tcPr>
            <w:tcW w:w="1519" w:type="dxa"/>
          </w:tcPr>
          <w:p w14:paraId="64E17943" w14:textId="6D2291B8" w:rsidR="00CF3CBB" w:rsidRPr="007968CD" w:rsidRDefault="00CF3CBB" w:rsidP="00CF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3994" w:type="dxa"/>
          </w:tcPr>
          <w:p w14:paraId="38F5EFF5" w14:textId="56FBF495" w:rsidR="00CF3CBB" w:rsidRPr="007968CD" w:rsidRDefault="00CF3CBB" w:rsidP="00CF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2250" w:type="dxa"/>
          </w:tcPr>
          <w:p w14:paraId="4E036411" w14:textId="18F0E8E0" w:rsidR="00CF3CBB" w:rsidRPr="007968CD" w:rsidRDefault="00CF3CBB" w:rsidP="00CF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7322C6C0" w14:textId="10C60D17" w:rsidR="00CF3CBB" w:rsidRPr="007968CD" w:rsidRDefault="00CF3CBB" w:rsidP="00CF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620" w:type="dxa"/>
          </w:tcPr>
          <w:p w14:paraId="182FA724" w14:textId="63AA2122" w:rsidR="00CF3CBB" w:rsidRPr="007968CD" w:rsidRDefault="00CF3CBB" w:rsidP="00CF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  <w:tc>
          <w:tcPr>
            <w:tcW w:w="1090" w:type="dxa"/>
          </w:tcPr>
          <w:p w14:paraId="772BDF6D" w14:textId="06361401" w:rsidR="00CF3CBB" w:rsidRPr="007968CD" w:rsidRDefault="00CF3CBB" w:rsidP="00CF3C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lang w:val="es-DO"/>
              </w:rPr>
            </w:pPr>
          </w:p>
        </w:tc>
      </w:tr>
    </w:tbl>
    <w:p w14:paraId="7E753E3B" w14:textId="77777777" w:rsidR="005C5795" w:rsidRDefault="005C5795">
      <w:pPr>
        <w:rPr>
          <w:rFonts w:ascii="Trebuchet MS" w:hAnsi="Trebuchet MS"/>
          <w:shd w:val="clear" w:color="auto" w:fill="FFFFFF"/>
          <w:lang w:val="es-DO"/>
        </w:rPr>
      </w:pPr>
    </w:p>
    <w:p w14:paraId="4CE0105F" w14:textId="77777777" w:rsidR="008B4F48" w:rsidRDefault="008B4F48">
      <w:pPr>
        <w:rPr>
          <w:rFonts w:ascii="Trebuchet MS" w:hAnsi="Trebuchet MS"/>
          <w:shd w:val="clear" w:color="auto" w:fill="FFFFFF"/>
          <w:lang w:val="es-DO"/>
        </w:rPr>
      </w:pPr>
    </w:p>
    <w:p w14:paraId="2F31708B" w14:textId="77777777" w:rsidR="008B4F48" w:rsidRDefault="008B4F48">
      <w:pPr>
        <w:rPr>
          <w:rFonts w:ascii="Trebuchet MS" w:hAnsi="Trebuchet MS"/>
          <w:shd w:val="clear" w:color="auto" w:fill="FFFFFF"/>
          <w:lang w:val="es-DO"/>
        </w:rPr>
      </w:pPr>
    </w:p>
    <w:p w14:paraId="2EA076FE" w14:textId="4AE0DAA9" w:rsidR="008B4F48" w:rsidRDefault="008B4F48">
      <w:pPr>
        <w:rPr>
          <w:rFonts w:ascii="Trebuchet MS" w:hAnsi="Trebuchet MS"/>
          <w:shd w:val="clear" w:color="auto" w:fill="FFFFFF"/>
          <w:lang w:val="es-DO"/>
        </w:rPr>
        <w:sectPr w:rsidR="008B4F48" w:rsidSect="005C579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DAB0BCB" w14:textId="34A1D5B2" w:rsidR="00E20799" w:rsidRDefault="008B4F48" w:rsidP="005C5795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lastRenderedPageBreak/>
        <w:t xml:space="preserve"> </w:t>
      </w:r>
      <w:r w:rsidR="005C5795">
        <w:rPr>
          <w:b/>
          <w:bCs/>
          <w:sz w:val="28"/>
          <w:szCs w:val="28"/>
          <w:u w:val="single"/>
          <w:lang w:val="es-DO"/>
        </w:rPr>
        <w:t>CONCLUSION DE LA AUDITORIA</w:t>
      </w:r>
    </w:p>
    <w:p w14:paraId="54B60B96" w14:textId="66E74A30" w:rsidR="005C5795" w:rsidRDefault="005C5795" w:rsidP="005C5795">
      <w:pPr>
        <w:rPr>
          <w:b/>
          <w:bCs/>
          <w:sz w:val="28"/>
          <w:szCs w:val="28"/>
          <w:u w:val="single"/>
          <w:lang w:val="es-DO"/>
        </w:rPr>
      </w:pPr>
    </w:p>
    <w:p w14:paraId="52160554" w14:textId="31D744F4" w:rsidR="005C5795" w:rsidRDefault="005C5795" w:rsidP="005C5795">
      <w:pPr>
        <w:rPr>
          <w:b/>
          <w:bCs/>
          <w:sz w:val="28"/>
          <w:szCs w:val="28"/>
          <w:u w:val="single"/>
          <w:lang w:val="es-DO"/>
        </w:rPr>
      </w:pPr>
    </w:p>
    <w:p w14:paraId="2A7D0B86" w14:textId="22669CEE" w:rsidR="005C5795" w:rsidRDefault="005C5795" w:rsidP="005C5795">
      <w:pPr>
        <w:rPr>
          <w:b/>
          <w:bCs/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ANEXOS</w:t>
      </w:r>
    </w:p>
    <w:p w14:paraId="559F2A74" w14:textId="07790EDD" w:rsidR="005C5795" w:rsidRPr="00B55F1A" w:rsidRDefault="005C5795" w:rsidP="005C5795">
      <w:pPr>
        <w:rPr>
          <w:rFonts w:ascii="Trebuchet MS" w:hAnsi="Trebuchet MS"/>
          <w:shd w:val="clear" w:color="auto" w:fill="FFFFFF"/>
          <w:lang w:val="es-DO"/>
        </w:rPr>
      </w:pPr>
    </w:p>
    <w:sectPr w:rsidR="005C5795" w:rsidRPr="00B55F1A" w:rsidSect="005C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FA87F" w14:textId="77777777" w:rsidR="005E480D" w:rsidRDefault="005E480D" w:rsidP="00B55F1A">
      <w:pPr>
        <w:spacing w:after="0" w:line="240" w:lineRule="auto"/>
      </w:pPr>
      <w:r>
        <w:separator/>
      </w:r>
    </w:p>
  </w:endnote>
  <w:endnote w:type="continuationSeparator" w:id="0">
    <w:p w14:paraId="2508DDFA" w14:textId="77777777" w:rsidR="005E480D" w:rsidRDefault="005E480D" w:rsidP="00B5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35E9" w14:textId="77777777" w:rsidR="005E480D" w:rsidRDefault="005E480D" w:rsidP="00B55F1A">
      <w:pPr>
        <w:spacing w:after="0" w:line="240" w:lineRule="auto"/>
      </w:pPr>
      <w:r>
        <w:separator/>
      </w:r>
    </w:p>
  </w:footnote>
  <w:footnote w:type="continuationSeparator" w:id="0">
    <w:p w14:paraId="15AD982B" w14:textId="77777777" w:rsidR="005E480D" w:rsidRDefault="005E480D" w:rsidP="00B5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05"/>
      <w:gridCol w:w="1710"/>
      <w:gridCol w:w="4689"/>
    </w:tblGrid>
    <w:tr w:rsidR="00FA3D90" w:rsidRPr="008B4F48" w14:paraId="6B1250A7" w14:textId="77777777" w:rsidTr="00FA3D90">
      <w:trPr>
        <w:trHeight w:val="475"/>
        <w:jc w:val="center"/>
      </w:trPr>
      <w:tc>
        <w:tcPr>
          <w:tcW w:w="3505" w:type="dxa"/>
          <w:vMerge w:val="restart"/>
          <w:shd w:val="clear" w:color="auto" w:fill="auto"/>
        </w:tcPr>
        <w:p w14:paraId="09CFDD74" w14:textId="77777777" w:rsidR="00FA3D90" w:rsidRDefault="00FA3D90" w:rsidP="00B55F1A">
          <w:pPr>
            <w:widowControl w:val="0"/>
            <w:tabs>
              <w:tab w:val="center" w:pos="4680"/>
              <w:tab w:val="right" w:pos="9360"/>
            </w:tabs>
            <w:rPr>
              <w:rFonts w:ascii="Trebuchet MS" w:eastAsia="Trebuchet MS" w:hAnsi="Trebuchet MS" w:cs="Trebuchet MS"/>
              <w:color w:val="0C1B8A"/>
            </w:rPr>
          </w:pPr>
          <w:r>
            <w:rPr>
              <w:rFonts w:ascii="Trebuchet MS" w:eastAsia="Trebuchet MS" w:hAnsi="Trebuchet MS" w:cs="Trebuchet MS"/>
              <w:noProof/>
              <w:color w:val="0C1B8A"/>
            </w:rPr>
            <w:drawing>
              <wp:inline distT="114300" distB="114300" distL="114300" distR="114300" wp14:anchorId="1B9F8FF5" wp14:editId="53625B3B">
                <wp:extent cx="2038350" cy="75247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9" w:type="dxa"/>
          <w:gridSpan w:val="2"/>
          <w:shd w:val="clear" w:color="auto" w:fill="auto"/>
        </w:tcPr>
        <w:p w14:paraId="066F6F41" w14:textId="77777777" w:rsidR="00FA3D90" w:rsidRPr="00B55F1A" w:rsidRDefault="00FA3D90" w:rsidP="00B55F1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  <w:lang w:val="es-DO"/>
            </w:rPr>
          </w:pPr>
          <w:r w:rsidRPr="00B55F1A"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  <w:lang w:val="es-DO"/>
            </w:rPr>
            <w:t>INSTITUTO TECNOLÓGICO DE LAS AMÉRICAS</w:t>
          </w:r>
        </w:p>
        <w:p w14:paraId="7C0BC85B" w14:textId="4C87DEE7" w:rsidR="00FA3D90" w:rsidRPr="00B55F1A" w:rsidRDefault="00FA3D90" w:rsidP="00B55F1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color w:val="0C1B8A"/>
              <w:sz w:val="28"/>
              <w:szCs w:val="28"/>
              <w:lang w:val="es-DO"/>
            </w:rPr>
          </w:pPr>
          <w:r>
            <w:rPr>
              <w:rFonts w:ascii="Trebuchet MS" w:eastAsia="Trebuchet MS" w:hAnsi="Trebuchet MS" w:cs="Trebuchet MS"/>
              <w:color w:val="0C1B8A"/>
              <w:sz w:val="28"/>
              <w:szCs w:val="28"/>
              <w:lang w:val="es-DO"/>
            </w:rPr>
            <w:t>Departamento de Calidad en la Gestión</w:t>
          </w:r>
        </w:p>
      </w:tc>
    </w:tr>
    <w:tr w:rsidR="00FA3D90" w:rsidRPr="008B4F48" w14:paraId="404DE445" w14:textId="77777777" w:rsidTr="00FA3D90">
      <w:trPr>
        <w:trHeight w:val="395"/>
        <w:jc w:val="center"/>
      </w:trPr>
      <w:tc>
        <w:tcPr>
          <w:tcW w:w="3505" w:type="dxa"/>
          <w:vMerge/>
          <w:shd w:val="clear" w:color="auto" w:fill="auto"/>
        </w:tcPr>
        <w:p w14:paraId="38AD11C7" w14:textId="77777777" w:rsidR="00FA3D90" w:rsidRPr="00B55F1A" w:rsidRDefault="00FA3D90" w:rsidP="00B55F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rebuchet MS" w:eastAsia="Trebuchet MS" w:hAnsi="Trebuchet MS" w:cs="Trebuchet MS"/>
              <w:color w:val="0C1B8A"/>
              <w:sz w:val="28"/>
              <w:szCs w:val="28"/>
              <w:lang w:val="es-DO"/>
            </w:rPr>
          </w:pPr>
        </w:p>
      </w:tc>
      <w:tc>
        <w:tcPr>
          <w:tcW w:w="6399" w:type="dxa"/>
          <w:gridSpan w:val="2"/>
          <w:shd w:val="clear" w:color="auto" w:fill="auto"/>
          <w:tcMar>
            <w:left w:w="108" w:type="dxa"/>
            <w:right w:w="108" w:type="dxa"/>
          </w:tcMar>
        </w:tcPr>
        <w:p w14:paraId="628FC38D" w14:textId="090B6F8A" w:rsidR="00FA3D90" w:rsidRPr="00B55F1A" w:rsidRDefault="00FA3D90" w:rsidP="00B55F1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  <w:sz w:val="28"/>
              <w:szCs w:val="28"/>
              <w:lang w:val="es-DO"/>
            </w:rPr>
          </w:pPr>
          <w:r w:rsidRPr="00B55F1A">
            <w:rPr>
              <w:rFonts w:ascii="Trebuchet MS" w:eastAsia="Trebuchet MS" w:hAnsi="Trebuchet MS" w:cs="Trebuchet MS"/>
              <w:b/>
              <w:color w:val="0C1B8A"/>
              <w:sz w:val="24"/>
              <w:szCs w:val="24"/>
              <w:lang w:val="es-DO"/>
            </w:rPr>
            <w:t>Informe Final de Auditoría I</w:t>
          </w:r>
          <w:r>
            <w:rPr>
              <w:rFonts w:ascii="Trebuchet MS" w:eastAsia="Trebuchet MS" w:hAnsi="Trebuchet MS" w:cs="Trebuchet MS"/>
              <w:b/>
              <w:color w:val="0C1B8A"/>
              <w:sz w:val="24"/>
              <w:szCs w:val="24"/>
              <w:lang w:val="es-DO"/>
            </w:rPr>
            <w:t>nterna</w:t>
          </w:r>
        </w:p>
      </w:tc>
    </w:tr>
    <w:tr w:rsidR="00FA3D90" w14:paraId="040DAC81" w14:textId="77777777" w:rsidTr="00FA3D90">
      <w:trPr>
        <w:trHeight w:val="530"/>
        <w:jc w:val="center"/>
      </w:trPr>
      <w:tc>
        <w:tcPr>
          <w:tcW w:w="3505" w:type="dxa"/>
          <w:shd w:val="clear" w:color="auto" w:fill="auto"/>
          <w:tcMar>
            <w:left w:w="108" w:type="dxa"/>
            <w:right w:w="108" w:type="dxa"/>
          </w:tcMar>
        </w:tcPr>
        <w:p w14:paraId="073B0210" w14:textId="4CDD1908" w:rsidR="00FA3D90" w:rsidRPr="00B55F1A" w:rsidRDefault="00FA3D90" w:rsidP="00B55F1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lang w:val="es-DO"/>
            </w:rPr>
          </w:pPr>
          <w:r w:rsidRPr="00B55F1A">
            <w:rPr>
              <w:rFonts w:ascii="Trebuchet MS" w:eastAsia="Trebuchet MS" w:hAnsi="Trebuchet MS" w:cs="Trebuchet MS"/>
              <w:b/>
              <w:lang w:val="es-DO"/>
            </w:rPr>
            <w:t xml:space="preserve">Código documental: </w:t>
          </w:r>
          <w:r w:rsidRPr="00B55F1A">
            <w:rPr>
              <w:rFonts w:ascii="Trebuchet MS" w:eastAsia="Trebuchet MS" w:hAnsi="Trebuchet MS" w:cs="Trebuchet MS"/>
              <w:b/>
              <w:color w:val="0C1B8A"/>
              <w:lang w:val="es-DO"/>
            </w:rPr>
            <w:t>FO-</w:t>
          </w:r>
          <w:r>
            <w:rPr>
              <w:rFonts w:ascii="Trebuchet MS" w:eastAsia="Trebuchet MS" w:hAnsi="Trebuchet MS" w:cs="Trebuchet MS"/>
              <w:b/>
              <w:color w:val="0C1B8A"/>
              <w:lang w:val="es-DO"/>
            </w:rPr>
            <w:t>GC-07</w:t>
          </w:r>
        </w:p>
      </w:tc>
      <w:tc>
        <w:tcPr>
          <w:tcW w:w="1710" w:type="dxa"/>
          <w:shd w:val="clear" w:color="auto" w:fill="auto"/>
          <w:tcMar>
            <w:left w:w="108" w:type="dxa"/>
            <w:right w:w="108" w:type="dxa"/>
          </w:tcMar>
        </w:tcPr>
        <w:p w14:paraId="7DCACEDD" w14:textId="7959D7E1" w:rsidR="00FA3D90" w:rsidRDefault="00FA3D90" w:rsidP="00B55F1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</w:rPr>
          </w:pPr>
          <w:proofErr w:type="spellStart"/>
          <w:r>
            <w:rPr>
              <w:rFonts w:ascii="Trebuchet MS" w:eastAsia="Trebuchet MS" w:hAnsi="Trebuchet MS" w:cs="Trebuchet MS"/>
              <w:b/>
            </w:rPr>
            <w:t>Versión</w:t>
          </w:r>
          <w:proofErr w:type="spellEnd"/>
          <w:r>
            <w:rPr>
              <w:rFonts w:ascii="Trebuchet MS" w:eastAsia="Trebuchet MS" w:hAnsi="Trebuchet MS" w:cs="Trebuchet MS"/>
              <w:b/>
            </w:rPr>
            <w:t>:</w:t>
          </w:r>
          <w:r>
            <w:rPr>
              <w:rFonts w:ascii="Trebuchet MS" w:eastAsia="Trebuchet MS" w:hAnsi="Trebuchet MS" w:cs="Trebuchet MS"/>
              <w:b/>
              <w:color w:val="0C1B8A"/>
            </w:rPr>
            <w:t xml:space="preserve"> 4</w:t>
          </w:r>
        </w:p>
      </w:tc>
      <w:tc>
        <w:tcPr>
          <w:tcW w:w="4689" w:type="dxa"/>
          <w:shd w:val="clear" w:color="auto" w:fill="auto"/>
          <w:tcMar>
            <w:left w:w="108" w:type="dxa"/>
            <w:right w:w="108" w:type="dxa"/>
          </w:tcMar>
        </w:tcPr>
        <w:p w14:paraId="686EF72F" w14:textId="48B0FBA3" w:rsidR="00FA3D90" w:rsidRDefault="00FA3D90" w:rsidP="00B55F1A">
          <w:pPr>
            <w:widowControl w:val="0"/>
            <w:tabs>
              <w:tab w:val="center" w:pos="4680"/>
              <w:tab w:val="right" w:pos="9360"/>
            </w:tabs>
            <w:jc w:val="center"/>
            <w:rPr>
              <w:rFonts w:ascii="Trebuchet MS" w:eastAsia="Trebuchet MS" w:hAnsi="Trebuchet MS" w:cs="Trebuchet MS"/>
              <w:b/>
              <w:color w:val="0C1B8A"/>
            </w:rPr>
          </w:pPr>
          <w:proofErr w:type="spellStart"/>
          <w:r>
            <w:rPr>
              <w:rFonts w:ascii="Trebuchet MS" w:eastAsia="Trebuchet MS" w:hAnsi="Trebuchet MS" w:cs="Trebuchet MS"/>
              <w:b/>
            </w:rPr>
            <w:t>Fecha</w:t>
          </w:r>
          <w:proofErr w:type="spellEnd"/>
          <w:r>
            <w:rPr>
              <w:rFonts w:ascii="Trebuchet MS" w:eastAsia="Trebuchet MS" w:hAnsi="Trebuchet MS" w:cs="Trebuchet MS"/>
              <w:b/>
            </w:rPr>
            <w:t xml:space="preserve"> de </w:t>
          </w:r>
          <w:proofErr w:type="spellStart"/>
          <w:r>
            <w:rPr>
              <w:rFonts w:ascii="Trebuchet MS" w:eastAsia="Trebuchet MS" w:hAnsi="Trebuchet MS" w:cs="Trebuchet MS"/>
              <w:b/>
            </w:rPr>
            <w:t>actualización</w:t>
          </w:r>
          <w:proofErr w:type="spellEnd"/>
          <w:r>
            <w:rPr>
              <w:rFonts w:ascii="Trebuchet MS" w:eastAsia="Trebuchet MS" w:hAnsi="Trebuchet MS" w:cs="Trebuchet MS"/>
              <w:b/>
            </w:rPr>
            <w:t>:</w:t>
          </w:r>
          <w:r>
            <w:rPr>
              <w:rFonts w:ascii="Trebuchet MS" w:eastAsia="Trebuchet MS" w:hAnsi="Trebuchet MS" w:cs="Trebuchet MS"/>
              <w:b/>
              <w:color w:val="0C1B8A"/>
            </w:rPr>
            <w:t xml:space="preserve"> 29-octubre-2020</w:t>
          </w:r>
        </w:p>
      </w:tc>
    </w:tr>
  </w:tbl>
  <w:p w14:paraId="619465FF" w14:textId="77777777" w:rsidR="00FA3D90" w:rsidRDefault="00FA3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30232"/>
    <w:multiLevelType w:val="hybridMultilevel"/>
    <w:tmpl w:val="434C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06E2"/>
    <w:multiLevelType w:val="hybridMultilevel"/>
    <w:tmpl w:val="434C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43D2"/>
    <w:multiLevelType w:val="hybridMultilevel"/>
    <w:tmpl w:val="42A63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F7776"/>
    <w:multiLevelType w:val="hybridMultilevel"/>
    <w:tmpl w:val="29564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44E7B"/>
    <w:multiLevelType w:val="hybridMultilevel"/>
    <w:tmpl w:val="434C0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1A"/>
    <w:rsid w:val="000D7B27"/>
    <w:rsid w:val="0012532D"/>
    <w:rsid w:val="00155FBA"/>
    <w:rsid w:val="00164D5A"/>
    <w:rsid w:val="001B1BB4"/>
    <w:rsid w:val="001B7AF3"/>
    <w:rsid w:val="002920C0"/>
    <w:rsid w:val="002E2054"/>
    <w:rsid w:val="003D310D"/>
    <w:rsid w:val="004E6468"/>
    <w:rsid w:val="0057260B"/>
    <w:rsid w:val="00590A7C"/>
    <w:rsid w:val="00595130"/>
    <w:rsid w:val="005C5795"/>
    <w:rsid w:val="005E480D"/>
    <w:rsid w:val="00623AE2"/>
    <w:rsid w:val="006876CE"/>
    <w:rsid w:val="0070081C"/>
    <w:rsid w:val="007968CD"/>
    <w:rsid w:val="007B2B0A"/>
    <w:rsid w:val="00821223"/>
    <w:rsid w:val="00842384"/>
    <w:rsid w:val="00881C8C"/>
    <w:rsid w:val="008B4F48"/>
    <w:rsid w:val="008F5FFE"/>
    <w:rsid w:val="008F71DD"/>
    <w:rsid w:val="0090259A"/>
    <w:rsid w:val="00A0751E"/>
    <w:rsid w:val="00A125ED"/>
    <w:rsid w:val="00A24D03"/>
    <w:rsid w:val="00B55F1A"/>
    <w:rsid w:val="00B654D1"/>
    <w:rsid w:val="00BF5D67"/>
    <w:rsid w:val="00C10124"/>
    <w:rsid w:val="00C11445"/>
    <w:rsid w:val="00CA05D2"/>
    <w:rsid w:val="00CB1EC4"/>
    <w:rsid w:val="00CF3CBB"/>
    <w:rsid w:val="00D3137E"/>
    <w:rsid w:val="00DE1179"/>
    <w:rsid w:val="00DE1EDF"/>
    <w:rsid w:val="00DE7E63"/>
    <w:rsid w:val="00E1041C"/>
    <w:rsid w:val="00E20799"/>
    <w:rsid w:val="00E44EA6"/>
    <w:rsid w:val="00EA41B7"/>
    <w:rsid w:val="00F57D53"/>
    <w:rsid w:val="00FA3D90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9145"/>
  <w15:chartTrackingRefBased/>
  <w15:docId w15:val="{7E6347F9-695E-4212-BB14-08A577D9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F1A"/>
  </w:style>
  <w:style w:type="paragraph" w:styleId="Piedepgina">
    <w:name w:val="footer"/>
    <w:basedOn w:val="Normal"/>
    <w:link w:val="PiedepginaCar"/>
    <w:uiPriority w:val="99"/>
    <w:unhideWhenUsed/>
    <w:rsid w:val="00B5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F1A"/>
  </w:style>
  <w:style w:type="paragraph" w:styleId="Prrafodelista">
    <w:name w:val="List Paragraph"/>
    <w:basedOn w:val="Normal"/>
    <w:uiPriority w:val="34"/>
    <w:qFormat/>
    <w:rsid w:val="00623A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E207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24C0-352C-4039-B510-229CC932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P. Blandino M. - Analista de Calidad</dc:creator>
  <cp:keywords/>
  <dc:description/>
  <cp:lastModifiedBy>Margareth P. Blandino M. - Analista de Calidad</cp:lastModifiedBy>
  <cp:revision>28</cp:revision>
  <dcterms:created xsi:type="dcterms:W3CDTF">2020-10-30T12:09:00Z</dcterms:created>
  <dcterms:modified xsi:type="dcterms:W3CDTF">2020-11-06T15:04:00Z</dcterms:modified>
</cp:coreProperties>
</file>